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CD590" w14:textId="77777777" w:rsidR="00F865DF" w:rsidRPr="002A18E5" w:rsidRDefault="00F865DF" w:rsidP="00F865DF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A18E5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6079BD3E" w14:textId="77777777" w:rsidR="00F865DF" w:rsidRPr="002A18E5" w:rsidRDefault="00F865DF" w:rsidP="00F865DF">
      <w:pPr>
        <w:jc w:val="both"/>
        <w:rPr>
          <w:rFonts w:ascii="Calibri Light" w:hAnsi="Calibri Light" w:cs="Calibri Light"/>
          <w:sz w:val="24"/>
          <w:szCs w:val="24"/>
        </w:rPr>
      </w:pPr>
    </w:p>
    <w:p w14:paraId="395DDBC0" w14:textId="77777777" w:rsidR="00F865DF" w:rsidRPr="002A18E5" w:rsidRDefault="00F865DF" w:rsidP="00F865DF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60C421A0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F4ADEE6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v.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56560D59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3E4AE979" w14:textId="77777777" w:rsidR="00F865DF" w:rsidRPr="002A18E5" w:rsidRDefault="00F865DF" w:rsidP="00F865DF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AEB8E23" w14:textId="77777777" w:rsidR="00F865DF" w:rsidRPr="002A18E5" w:rsidRDefault="00F865DF" w:rsidP="00F865DF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9BD788" w14:textId="77777777" w:rsidR="006C00B6" w:rsidRPr="006C00B6" w:rsidRDefault="006C00B6" w:rsidP="006C00B6">
      <w:pPr>
        <w:jc w:val="both"/>
        <w:rPr>
          <w:rFonts w:ascii="Calibri Light" w:hAnsi="Calibri Light" w:cs="Calibri Light"/>
          <w:sz w:val="24"/>
          <w:szCs w:val="24"/>
        </w:rPr>
      </w:pPr>
    </w:p>
    <w:p w14:paraId="6E1615D0" w14:textId="77777777" w:rsidR="00E64152" w:rsidRDefault="00C635A2" w:rsidP="00D2000B">
      <w:pPr>
        <w:pStyle w:val="BodyText"/>
        <w:rPr>
          <w:rFonts w:asciiTheme="majorHAnsi" w:hAnsiTheme="majorHAnsi" w:cstheme="majorHAnsi"/>
          <w:szCs w:val="28"/>
        </w:rPr>
      </w:pPr>
      <w:r>
        <w:rPr>
          <w:rFonts w:asciiTheme="majorHAnsi" w:hAnsiTheme="majorHAnsi" w:cstheme="majorHAnsi"/>
          <w:szCs w:val="28"/>
        </w:rPr>
        <w:t>NOTIFICATION TO SECRETARY OF STATE</w:t>
      </w:r>
      <w:r w:rsidR="00E64152">
        <w:rPr>
          <w:rFonts w:asciiTheme="majorHAnsi" w:hAnsiTheme="majorHAnsi" w:cstheme="majorHAnsi"/>
          <w:szCs w:val="28"/>
        </w:rPr>
        <w:t xml:space="preserve"> AND PROSECUTOR</w:t>
      </w:r>
    </w:p>
    <w:p w14:paraId="538921EA" w14:textId="604FBCE1" w:rsidR="00D2000B" w:rsidRPr="00511109" w:rsidRDefault="00C635A2" w:rsidP="00D2000B">
      <w:pPr>
        <w:pStyle w:val="BodyText"/>
        <w:rPr>
          <w:rFonts w:asciiTheme="minorHAnsi" w:hAnsiTheme="minorHAnsi" w:cstheme="minorHAnsi"/>
          <w:szCs w:val="28"/>
        </w:rPr>
      </w:pPr>
      <w:r>
        <w:rPr>
          <w:rFonts w:asciiTheme="majorHAnsi" w:hAnsiTheme="majorHAnsi" w:cstheme="majorHAnsi"/>
          <w:szCs w:val="28"/>
        </w:rPr>
        <w:t xml:space="preserve">OF </w:t>
      </w:r>
      <w:r w:rsidR="00F865DF">
        <w:rPr>
          <w:rFonts w:asciiTheme="majorHAnsi" w:hAnsiTheme="majorHAnsi" w:cstheme="majorHAnsi"/>
          <w:szCs w:val="28"/>
        </w:rPr>
        <w:t>FUGITIVE FROM JUSTICE</w:t>
      </w:r>
      <w:r w:rsidR="002D588F">
        <w:rPr>
          <w:rFonts w:asciiTheme="majorHAnsi" w:hAnsiTheme="majorHAnsi" w:cstheme="majorHAnsi"/>
          <w:szCs w:val="28"/>
        </w:rPr>
        <w:t xml:space="preserve"> </w:t>
      </w:r>
    </w:p>
    <w:p w14:paraId="269835D1" w14:textId="7011DCBF" w:rsidR="00E64152" w:rsidRDefault="00475DDB" w:rsidP="00475DDB">
      <w:p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 w:rsidRPr="00475DDB">
        <w:rPr>
          <w:rFonts w:asciiTheme="minorHAnsi" w:eastAsiaTheme="minorHAnsi" w:hAnsiTheme="minorHAnsi" w:cstheme="minorBidi"/>
          <w:sz w:val="24"/>
          <w:szCs w:val="24"/>
        </w:rPr>
        <w:t>This case was called for a hearing</w:t>
      </w:r>
      <w:r w:rsidRPr="00475DDB">
        <w:rPr>
          <w:rFonts w:asciiTheme="minorHAnsi" w:eastAsiaTheme="minorHAnsi" w:hAnsiTheme="minorHAnsi"/>
          <w:sz w:val="24"/>
          <w:szCs w:val="24"/>
        </w:rPr>
        <w:t xml:space="preserve"> on ___________________________, 20____.  Based on the evidence presented at the hearing, the court </w:t>
      </w:r>
      <w:r w:rsidRPr="00475DDB">
        <w:rPr>
          <w:rFonts w:asciiTheme="minorHAnsi" w:eastAsiaTheme="minorHAnsi" w:hAnsiTheme="minorHAnsi"/>
          <w:b/>
          <w:sz w:val="24"/>
          <w:szCs w:val="24"/>
        </w:rPr>
        <w:t>FINDS</w:t>
      </w:r>
      <w:r w:rsidR="002806B5">
        <w:rPr>
          <w:rFonts w:asciiTheme="minorHAnsi" w:eastAsiaTheme="minorHAnsi" w:hAnsiTheme="minorHAnsi"/>
          <w:b/>
          <w:sz w:val="24"/>
          <w:szCs w:val="24"/>
        </w:rPr>
        <w:t xml:space="preserve"> </w:t>
      </w:r>
      <w:r w:rsidR="00E64152">
        <w:rPr>
          <w:rFonts w:asciiTheme="minorHAnsi" w:eastAsiaTheme="minorHAnsi" w:hAnsiTheme="minorHAnsi"/>
          <w:bCs/>
          <w:sz w:val="24"/>
          <w:szCs w:val="24"/>
        </w:rPr>
        <w:t>that p</w:t>
      </w:r>
      <w:r w:rsidR="00E64152">
        <w:rPr>
          <w:rFonts w:asciiTheme="minorHAnsi" w:hAnsiTheme="minorHAnsi"/>
          <w:sz w:val="24"/>
          <w:szCs w:val="24"/>
        </w:rPr>
        <w:t xml:space="preserve">robable cause </w:t>
      </w:r>
      <w:r w:rsidR="00E64152" w:rsidRPr="00475DDB">
        <w:rPr>
          <w:rFonts w:asciiTheme="minorHAnsi" w:hAnsiTheme="minorHAnsi"/>
          <w:b/>
          <w:bCs/>
          <w:sz w:val="24"/>
          <w:szCs w:val="24"/>
        </w:rPr>
        <w:t xml:space="preserve">does </w:t>
      </w:r>
      <w:r w:rsidR="00E64152">
        <w:rPr>
          <w:rFonts w:asciiTheme="minorHAnsi" w:hAnsiTheme="minorHAnsi"/>
          <w:sz w:val="24"/>
          <w:szCs w:val="24"/>
        </w:rPr>
        <w:t>exist that Defendant is the person that is the subject of the Fugitive from Justice Warrant</w:t>
      </w:r>
      <w:r w:rsidR="00E64152" w:rsidRPr="00475DDB">
        <w:rPr>
          <w:rFonts w:asciiTheme="minorHAnsi" w:hAnsiTheme="minorHAnsi"/>
          <w:sz w:val="24"/>
          <w:szCs w:val="24"/>
        </w:rPr>
        <w:t>.</w:t>
      </w:r>
      <w:r w:rsidR="00E64152">
        <w:rPr>
          <w:rFonts w:asciiTheme="minorHAnsi" w:hAnsiTheme="minorHAnsi"/>
          <w:sz w:val="24"/>
          <w:szCs w:val="24"/>
        </w:rPr>
        <w:t xml:space="preserve"> </w:t>
      </w:r>
    </w:p>
    <w:p w14:paraId="52916431" w14:textId="77777777" w:rsidR="009E7DBE" w:rsidRDefault="009E7DBE" w:rsidP="00475DDB">
      <w:p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</w:p>
    <w:p w14:paraId="3BC433DC" w14:textId="78A0F985" w:rsidR="00E64152" w:rsidRDefault="00E64152" w:rsidP="00475DDB">
      <w:p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Name of Defendant: _____________________________________________________________</w:t>
      </w:r>
    </w:p>
    <w:p w14:paraId="4EC87D8A" w14:textId="72588224" w:rsidR="00E64152" w:rsidRDefault="00E64152" w:rsidP="00475DDB">
      <w:p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State Defendant Fled: ____________________________________________________________</w:t>
      </w:r>
    </w:p>
    <w:p w14:paraId="488595B0" w14:textId="7C80ABFF" w:rsidR="00E64152" w:rsidRDefault="00E64152" w:rsidP="00475DDB">
      <w:p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Crime Charged: _________________________________________________________________</w:t>
      </w:r>
    </w:p>
    <w:p w14:paraId="6F5342F4" w14:textId="77777777" w:rsidR="00E64152" w:rsidRPr="00E64152" w:rsidRDefault="00E64152" w:rsidP="00475DDB">
      <w:p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</w:p>
    <w:p w14:paraId="4E259198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475DD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475DDB">
        <w:rPr>
          <w:rFonts w:ascii="Calibri" w:eastAsia="Calibri" w:hAnsi="Calibri" w:cs="Calibri"/>
          <w:sz w:val="24"/>
          <w:szCs w:val="24"/>
        </w:rPr>
        <w:t xml:space="preserve">on </w:t>
      </w:r>
      <w:r w:rsidRPr="00475DD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75DD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24F5840" w14:textId="77777777" w:rsidR="00475DDB" w:rsidRPr="00475DDB" w:rsidRDefault="00475DDB" w:rsidP="00475DDB">
      <w:pPr>
        <w:jc w:val="both"/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</w:p>
    <w:p w14:paraId="08F95589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</w:p>
    <w:p w14:paraId="0B27EF82" w14:textId="77777777" w:rsidR="005A64BE" w:rsidRPr="005A64BE" w:rsidRDefault="005A64BE" w:rsidP="005A64BE">
      <w:pPr>
        <w:rPr>
          <w:rFonts w:ascii="Calibri" w:eastAsia="Calibri" w:hAnsi="Calibri" w:cs="Calibri"/>
          <w:sz w:val="24"/>
          <w:szCs w:val="24"/>
        </w:rPr>
      </w:pPr>
      <w:bookmarkStart w:id="0" w:name="_Hlk149744026"/>
      <w:r w:rsidRPr="005A64BE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161C1830" w14:textId="77777777" w:rsidR="005A64BE" w:rsidRPr="005A64BE" w:rsidRDefault="005A64BE" w:rsidP="005A64BE">
      <w:pPr>
        <w:rPr>
          <w:rFonts w:ascii="Calibri" w:eastAsia="Calibri" w:hAnsi="Calibri" w:cs="Calibri"/>
          <w:sz w:val="24"/>
          <w:szCs w:val="24"/>
        </w:rPr>
      </w:pPr>
      <w:r w:rsidRPr="005A64BE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5A64BE">
        <w:rPr>
          <w:rFonts w:ascii="Calibri" w:eastAsia="Calibri" w:hAnsi="Calibri" w:cs="Calibri"/>
          <w:sz w:val="24"/>
          <w:szCs w:val="24"/>
        </w:rPr>
        <w:tab/>
      </w:r>
      <w:r w:rsidRPr="005A64BE">
        <w:rPr>
          <w:rFonts w:ascii="Calibri" w:eastAsia="Calibri" w:hAnsi="Calibri" w:cs="Calibri"/>
          <w:sz w:val="24"/>
          <w:szCs w:val="24"/>
        </w:rPr>
        <w:tab/>
      </w:r>
      <w:r w:rsidRPr="005A64BE">
        <w:rPr>
          <w:rFonts w:ascii="Calibri" w:eastAsia="Calibri" w:hAnsi="Calibri" w:cs="Calibri"/>
          <w:sz w:val="24"/>
          <w:szCs w:val="24"/>
        </w:rPr>
        <w:tab/>
      </w:r>
      <w:r w:rsidRPr="005A64BE">
        <w:rPr>
          <w:rFonts w:ascii="Calibri" w:eastAsia="Calibri" w:hAnsi="Calibri" w:cs="Calibri"/>
          <w:sz w:val="24"/>
          <w:szCs w:val="24"/>
        </w:rPr>
        <w:tab/>
      </w:r>
      <w:r w:rsidRPr="005A64BE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4ED89842" w14:textId="77777777" w:rsidR="005A64BE" w:rsidRPr="005A64BE" w:rsidRDefault="005A64BE" w:rsidP="005A64BE">
      <w:pPr>
        <w:rPr>
          <w:rFonts w:ascii="Calibri" w:eastAsia="Calibri" w:hAnsi="Calibri" w:cs="Calibri"/>
          <w:sz w:val="24"/>
          <w:szCs w:val="24"/>
        </w:rPr>
      </w:pPr>
      <w:r w:rsidRPr="005A64BE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2845B9C1" w14:textId="1DA9AE89" w:rsidR="00200A60" w:rsidRPr="00200A60" w:rsidRDefault="00200A60" w:rsidP="005A64BE">
      <w:pPr>
        <w:rPr>
          <w:rFonts w:asciiTheme="minorHAnsi" w:eastAsia="Calibri" w:hAnsiTheme="minorHAnsi" w:cstheme="minorHAnsi"/>
          <w:sz w:val="24"/>
          <w:szCs w:val="24"/>
        </w:rPr>
      </w:pPr>
    </w:p>
    <w:sectPr w:rsidR="00200A60" w:rsidRPr="00200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C6F15" w14:textId="77777777" w:rsidR="00804AE2" w:rsidRDefault="00804AE2" w:rsidP="00D2000B">
      <w:r>
        <w:separator/>
      </w:r>
    </w:p>
  </w:endnote>
  <w:endnote w:type="continuationSeparator" w:id="0">
    <w:p w14:paraId="577989D1" w14:textId="77777777" w:rsidR="00804AE2" w:rsidRDefault="00804AE2" w:rsidP="00D2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9416" w14:textId="77777777" w:rsidR="00804AE2" w:rsidRDefault="00804AE2" w:rsidP="00D2000B">
      <w:r>
        <w:separator/>
      </w:r>
    </w:p>
  </w:footnote>
  <w:footnote w:type="continuationSeparator" w:id="0">
    <w:p w14:paraId="36DCE5AC" w14:textId="77777777" w:rsidR="00804AE2" w:rsidRDefault="00804AE2" w:rsidP="00D20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ECC6" w14:textId="3D088E82" w:rsidR="00D2000B" w:rsidRPr="00075967" w:rsidRDefault="00D2000B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14:paraId="35283CF9" w14:textId="77777777" w:rsidR="00D2000B" w:rsidRPr="00075967" w:rsidRDefault="00D2000B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05E62"/>
    <w:multiLevelType w:val="hybridMultilevel"/>
    <w:tmpl w:val="2FAEA27C"/>
    <w:lvl w:ilvl="0" w:tplc="94865E6E">
      <w:start w:val="1"/>
      <w:numFmt w:val="bullet"/>
      <w:lvlText w:val="o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6A9B7B98"/>
    <w:multiLevelType w:val="hybridMultilevel"/>
    <w:tmpl w:val="79C61F5E"/>
    <w:lvl w:ilvl="0" w:tplc="94865E6E">
      <w:start w:val="1"/>
      <w:numFmt w:val="bullet"/>
      <w:lvlText w:val="o"/>
      <w:lvlJc w:val="left"/>
      <w:pPr>
        <w:ind w:left="1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981079988">
    <w:abstractNumId w:val="2"/>
  </w:num>
  <w:num w:numId="2" w16cid:durableId="1255816961">
    <w:abstractNumId w:val="1"/>
  </w:num>
  <w:num w:numId="3" w16cid:durableId="461001641">
    <w:abstractNumId w:val="3"/>
  </w:num>
  <w:num w:numId="4" w16cid:durableId="317659339">
    <w:abstractNumId w:val="0"/>
  </w:num>
  <w:num w:numId="5" w16cid:durableId="17985223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NbU0NzUxtTC3MDdV0lEKTi0uzszPAykwrAUAeERruCwAAAA="/>
  </w:docVars>
  <w:rsids>
    <w:rsidRoot w:val="00D2000B"/>
    <w:rsid w:val="00075967"/>
    <w:rsid w:val="00200A60"/>
    <w:rsid w:val="002806B5"/>
    <w:rsid w:val="002D588F"/>
    <w:rsid w:val="003B2C77"/>
    <w:rsid w:val="003C2CF9"/>
    <w:rsid w:val="003D567C"/>
    <w:rsid w:val="0047307A"/>
    <w:rsid w:val="00475DDB"/>
    <w:rsid w:val="004A4CAC"/>
    <w:rsid w:val="00511109"/>
    <w:rsid w:val="005702A8"/>
    <w:rsid w:val="005A64BE"/>
    <w:rsid w:val="006175DF"/>
    <w:rsid w:val="006C00B6"/>
    <w:rsid w:val="00804AE2"/>
    <w:rsid w:val="0098725B"/>
    <w:rsid w:val="009C78EA"/>
    <w:rsid w:val="009E7DBE"/>
    <w:rsid w:val="00A568B6"/>
    <w:rsid w:val="00AB26FE"/>
    <w:rsid w:val="00AE0971"/>
    <w:rsid w:val="00B15FEA"/>
    <w:rsid w:val="00BB3865"/>
    <w:rsid w:val="00C635A2"/>
    <w:rsid w:val="00C66247"/>
    <w:rsid w:val="00D2000B"/>
    <w:rsid w:val="00DC398C"/>
    <w:rsid w:val="00E12429"/>
    <w:rsid w:val="00E606EE"/>
    <w:rsid w:val="00E64152"/>
    <w:rsid w:val="00F32B87"/>
    <w:rsid w:val="00F5571C"/>
    <w:rsid w:val="00F64F7C"/>
    <w:rsid w:val="00F865DF"/>
    <w:rsid w:val="00F9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D2000B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6247"/>
    <w:pPr>
      <w:ind w:left="720"/>
      <w:contextualSpacing/>
    </w:pPr>
  </w:style>
  <w:style w:type="paragraph" w:styleId="Revision">
    <w:name w:val="Revision"/>
    <w:hidden/>
    <w:uiPriority w:val="99"/>
    <w:semiHidden/>
    <w:rsid w:val="005A6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Bronson Tucker</cp:lastModifiedBy>
  <cp:revision>2</cp:revision>
  <dcterms:created xsi:type="dcterms:W3CDTF">2024-05-21T22:16:00Z</dcterms:created>
  <dcterms:modified xsi:type="dcterms:W3CDTF">2024-05-21T22:16:00Z</dcterms:modified>
</cp:coreProperties>
</file>